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F60CB">
        <w:rPr>
          <w:rFonts w:ascii="StobiSerif Regular" w:hAnsi="StobiSerif Regular"/>
          <w:sz w:val="22"/>
          <w:szCs w:val="22"/>
          <w:lang w:val="mk-MK"/>
        </w:rPr>
        <w:t>Институтот за демократија и економски анализи - ИДЕА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7B478F">
        <w:rPr>
          <w:rFonts w:ascii="StobiSerif Regular" w:hAnsi="StobiSerif Regular"/>
          <w:sz w:val="22"/>
          <w:szCs w:val="22"/>
          <w:lang w:val="mk-MK"/>
        </w:rPr>
        <w:t xml:space="preserve">полномошникот </w:t>
      </w:r>
      <w:r w:rsidR="00BF60CB">
        <w:rPr>
          <w:rFonts w:ascii="StobiSerif Regular" w:hAnsi="StobiSerif Regular"/>
          <w:sz w:val="22"/>
          <w:szCs w:val="22"/>
          <w:lang w:val="mk-MK"/>
        </w:rPr>
        <w:t>Илир Османи</w:t>
      </w:r>
      <w:r w:rsidR="00D863A6">
        <w:rPr>
          <w:rFonts w:ascii="StobiSerif Regular" w:hAnsi="StobiSerif Regular"/>
          <w:sz w:val="22"/>
          <w:szCs w:val="22"/>
          <w:lang w:val="mk-MK"/>
        </w:rPr>
        <w:t>,</w:t>
      </w:r>
      <w:r w:rsidR="001C137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F60CB">
        <w:rPr>
          <w:rFonts w:ascii="StobiSerif Regular" w:hAnsi="StobiSerif Regular"/>
          <w:sz w:val="22"/>
          <w:szCs w:val="22"/>
          <w:lang w:val="mk-MK"/>
        </w:rPr>
        <w:t>истражувач на ИДЕА</w:t>
      </w:r>
      <w:r w:rsidR="001C137B">
        <w:rPr>
          <w:rFonts w:ascii="StobiSerif Regular" w:hAnsi="StobiSerif Regular"/>
          <w:sz w:val="22"/>
          <w:szCs w:val="22"/>
          <w:lang w:val="mk-MK"/>
        </w:rPr>
        <w:t>,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030C25">
        <w:rPr>
          <w:rFonts w:ascii="StobiSerif Regular" w:hAnsi="StobiSerif Regular"/>
          <w:sz w:val="22"/>
          <w:szCs w:val="22"/>
          <w:lang w:val="mk-MK"/>
        </w:rPr>
        <w:t>Министерството за животна средина и просторно планирање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BF60CB">
        <w:rPr>
          <w:rFonts w:ascii="StobiSerif Regular" w:hAnsi="StobiSerif Regular"/>
          <w:sz w:val="22"/>
          <w:szCs w:val="22"/>
          <w:lang w:val="mk-MK"/>
        </w:rPr>
        <w:t xml:space="preserve"> 12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</w:t>
      </w:r>
      <w:r w:rsidR="00BF60CB">
        <w:rPr>
          <w:rFonts w:ascii="StobiSerif Regular" w:hAnsi="StobiSerif Regular"/>
          <w:sz w:val="22"/>
          <w:szCs w:val="22"/>
          <w:lang w:val="mk-MK"/>
        </w:rPr>
        <w:t>7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255556" w:rsidP="000D2EBE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F60CB">
        <w:rPr>
          <w:rFonts w:ascii="StobiSerif Regular" w:hAnsi="StobiSerif Regular"/>
          <w:sz w:val="22"/>
          <w:szCs w:val="22"/>
          <w:lang w:val="mk-MK"/>
        </w:rPr>
        <w:t>Институтот за демократија и економски анализи - ИДЕА</w:t>
      </w:r>
      <w:r w:rsidR="00BF60CB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BF60CB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BF60C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BF60CB">
        <w:rPr>
          <w:rFonts w:ascii="StobiSerif Regular" w:hAnsi="StobiSerif Regular"/>
          <w:sz w:val="22"/>
          <w:szCs w:val="22"/>
          <w:lang w:val="mk-MK"/>
        </w:rPr>
        <w:t xml:space="preserve">полномошникот Илир Османи, истражувач на ИДЕА, </w:t>
      </w:r>
      <w:r w:rsidR="00BF60CB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BF60CB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030C25">
        <w:rPr>
          <w:rFonts w:ascii="StobiSerif Regular" w:hAnsi="StobiSerif Regular"/>
          <w:sz w:val="22"/>
          <w:szCs w:val="22"/>
          <w:lang w:val="mk-MK"/>
        </w:rPr>
        <w:t>Министерството за животна средина и просторно планирање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3D1755">
        <w:rPr>
          <w:rFonts w:ascii="StobiSerif Regular" w:hAnsi="StobiSerif Regular"/>
          <w:sz w:val="22"/>
          <w:szCs w:val="22"/>
          <w:lang w:val="mk-MK"/>
        </w:rPr>
        <w:t>1</w:t>
      </w:r>
      <w:r w:rsidR="00BF60CB">
        <w:rPr>
          <w:rFonts w:ascii="StobiSerif Regular" w:hAnsi="StobiSerif Regular"/>
          <w:sz w:val="22"/>
          <w:szCs w:val="22"/>
          <w:lang w:val="mk-MK"/>
        </w:rPr>
        <w:t>9</w:t>
      </w:r>
      <w:r w:rsidR="00030C25">
        <w:rPr>
          <w:rFonts w:ascii="StobiSerif Regular" w:hAnsi="StobiSerif Regular"/>
          <w:sz w:val="22"/>
          <w:szCs w:val="22"/>
          <w:lang w:val="mk-MK"/>
        </w:rPr>
        <w:t>9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BF60CB">
        <w:rPr>
          <w:rFonts w:ascii="StobiSerif Regular" w:hAnsi="StobiSerif Regular"/>
          <w:sz w:val="22"/>
          <w:szCs w:val="22"/>
          <w:lang w:val="mk-MK"/>
        </w:rPr>
        <w:t>01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BF60CB">
        <w:rPr>
          <w:rFonts w:ascii="StobiSerif Regular" w:hAnsi="StobiSerif Regular"/>
          <w:sz w:val="22"/>
          <w:szCs w:val="22"/>
          <w:lang w:val="mk-MK"/>
        </w:rPr>
        <w:t>7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0D2EBE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остапи по 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0D2EBE" w:rsidP="000D2EBE">
      <w:pPr>
        <w:pStyle w:val="NormalWeb"/>
        <w:spacing w:before="0" w:after="0"/>
        <w:ind w:firstLine="324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3B4DE9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BF60CB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Институтот за демократија и економски анализи - ИДЕА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425A8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06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>
        <w:rPr>
          <w:rFonts w:ascii="StobiSerif Regular" w:hAnsi="StobiSerif Regular"/>
          <w:sz w:val="22"/>
          <w:szCs w:val="22"/>
          <w:lang w:val="mk-MK"/>
        </w:rPr>
        <w:t>6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D223D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30C25">
        <w:rPr>
          <w:rFonts w:ascii="StobiSerif Regular" w:hAnsi="StobiSerif Regular"/>
          <w:sz w:val="22"/>
          <w:szCs w:val="22"/>
          <w:lang w:val="mk-MK"/>
        </w:rPr>
        <w:t>Министерството за животна средина и просторно планирање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>да му</w:t>
      </w:r>
      <w:r w:rsidR="0023384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BF60CB" w:rsidRDefault="002A32BB" w:rsidP="00BF60CB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BF60CB">
        <w:rPr>
          <w:rFonts w:ascii="StobiSerif Regular" w:hAnsi="StobiSerif Regular"/>
          <w:sz w:val="22"/>
          <w:szCs w:val="22"/>
          <w:lang w:val="mk-MK"/>
        </w:rPr>
        <w:t>Износот на капиталните дотации од вашето Министерство до општините (Капитални дотации до ЕЛС) во периодот 2013-2024г., поделени:</w:t>
      </w:r>
    </w:p>
    <w:p w:rsidR="00BF60CB" w:rsidRDefault="00BF60CB" w:rsidP="00BF60CB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-Според општината</w:t>
      </w:r>
    </w:p>
    <w:p w:rsidR="002A32BB" w:rsidRPr="00D14BA6" w:rsidRDefault="00BF60CB" w:rsidP="00BF60CB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-По година</w:t>
      </w:r>
      <w:r w:rsidR="002A32BB" w:rsidRPr="00D14BA6">
        <w:rPr>
          <w:rFonts w:ascii="StobiSerif Regular" w:hAnsi="StobiSerif Regular"/>
          <w:sz w:val="22"/>
          <w:szCs w:val="22"/>
          <w:lang w:val="mk-MK"/>
        </w:rPr>
        <w:t>“</w:t>
      </w:r>
      <w:r w:rsidR="00185A57">
        <w:rPr>
          <w:rFonts w:ascii="StobiSerif Regular" w:hAnsi="StobiSerif Regular"/>
          <w:sz w:val="22"/>
          <w:szCs w:val="22"/>
          <w:lang w:val="mk-MK"/>
        </w:rPr>
        <w:t>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3D1755">
        <w:rPr>
          <w:rFonts w:ascii="StobiSerif Regular" w:hAnsi="StobiSerif Regular"/>
          <w:sz w:val="22"/>
          <w:szCs w:val="22"/>
          <w:lang w:val="mk-MK"/>
        </w:rPr>
        <w:t>1</w:t>
      </w:r>
      <w:r w:rsidR="00BF60CB">
        <w:rPr>
          <w:rFonts w:ascii="StobiSerif Regular" w:hAnsi="StobiSerif Regular"/>
          <w:sz w:val="22"/>
          <w:szCs w:val="22"/>
          <w:lang w:val="mk-MK"/>
        </w:rPr>
        <w:t>9</w:t>
      </w:r>
      <w:r w:rsidR="00030C25">
        <w:rPr>
          <w:rFonts w:ascii="StobiSerif Regular" w:hAnsi="StobiSerif Regular"/>
          <w:sz w:val="22"/>
          <w:szCs w:val="22"/>
          <w:lang w:val="mk-MK"/>
        </w:rPr>
        <w:t>9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F60CB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BF60CB">
        <w:rPr>
          <w:rFonts w:ascii="StobiSerif Regular" w:hAnsi="StobiSerif Regular"/>
          <w:sz w:val="22"/>
          <w:szCs w:val="22"/>
          <w:lang w:val="mk-MK"/>
        </w:rPr>
        <w:t>7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B05AA0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8132ED">
        <w:rPr>
          <w:rFonts w:ascii="StobiSerif Regular" w:hAnsi="StobiSerif Regular"/>
          <w:sz w:val="22"/>
          <w:szCs w:val="22"/>
          <w:lang w:val="mk-MK"/>
        </w:rPr>
        <w:t>1</w:t>
      </w:r>
      <w:r w:rsidR="00030C25">
        <w:rPr>
          <w:rFonts w:ascii="StobiSerif Regular" w:hAnsi="StobiSerif Regular"/>
          <w:sz w:val="22"/>
          <w:szCs w:val="22"/>
          <w:lang w:val="mk-MK"/>
        </w:rPr>
        <w:t>99</w:t>
      </w:r>
      <w:r w:rsidR="007B489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BF60CB">
        <w:rPr>
          <w:rFonts w:ascii="StobiSerif Regular" w:hAnsi="StobiSerif Regular"/>
          <w:sz w:val="22"/>
          <w:szCs w:val="22"/>
          <w:lang w:val="mk-MK"/>
        </w:rPr>
        <w:t>02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BF60CB">
        <w:rPr>
          <w:rFonts w:ascii="StobiSerif Regular" w:hAnsi="StobiSerif Regular"/>
          <w:sz w:val="22"/>
          <w:szCs w:val="22"/>
          <w:lang w:val="mk-MK"/>
        </w:rPr>
        <w:t>7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на</w:t>
      </w:r>
      <w:r w:rsidR="00030C25">
        <w:rPr>
          <w:rFonts w:ascii="StobiSerif Regular" w:hAnsi="StobiSerif Regular"/>
          <w:sz w:val="22"/>
          <w:szCs w:val="22"/>
          <w:lang w:val="mk-MK"/>
        </w:rPr>
        <w:t xml:space="preserve"> 09.07.2024 година до </w:t>
      </w:r>
      <w:r w:rsidRPr="002A32BB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030C25">
        <w:rPr>
          <w:rFonts w:ascii="StobiSerif Regular" w:hAnsi="StobiSerif Regular"/>
          <w:sz w:val="22"/>
          <w:szCs w:val="22"/>
          <w:lang w:val="mk-MK"/>
        </w:rPr>
        <w:t xml:space="preserve"> достави емаил, на кој наведува: „..Се уште не е одговорено по тоа Барање. Во изминатиот период сметководителството и одговорните лица од секторот за финансии користеа лански </w:t>
      </w:r>
      <w:r w:rsidR="00030C25">
        <w:rPr>
          <w:rFonts w:ascii="StobiSerif Regular" w:hAnsi="StobiSerif Regular"/>
          <w:sz w:val="22"/>
          <w:szCs w:val="22"/>
          <w:lang w:val="mk-MK"/>
        </w:rPr>
        <w:lastRenderedPageBreak/>
        <w:t>годишни одмори...Предметот ќе се сработи меѓутоа е потребно повеќе време поради обемноста на истиот.“</w:t>
      </w:r>
      <w:r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B4899" w:rsidRDefault="007B489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sz w:val="22"/>
          <w:szCs w:val="22"/>
          <w:lang w:val="mk-MK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7B489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7B4899" w:rsidRDefault="007B4899" w:rsidP="007B489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Пламенка Бојчева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5425A8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B8" w:rsidRDefault="006564B8">
      <w:r>
        <w:separator/>
      </w:r>
    </w:p>
  </w:endnote>
  <w:endnote w:type="continuationSeparator" w:id="0">
    <w:p w:rsidR="006564B8" w:rsidRDefault="0065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921">
      <w:rPr>
        <w:rStyle w:val="PageNumber"/>
        <w:noProof/>
      </w:rPr>
      <w:t>2</w: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B8" w:rsidRDefault="006564B8">
      <w:r>
        <w:separator/>
      </w:r>
    </w:p>
  </w:footnote>
  <w:footnote w:type="continuationSeparator" w:id="0">
    <w:p w:rsidR="006564B8" w:rsidRDefault="0065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0C25"/>
    <w:rsid w:val="000310F8"/>
    <w:rsid w:val="00041CA6"/>
    <w:rsid w:val="000473D5"/>
    <w:rsid w:val="0005723E"/>
    <w:rsid w:val="00081428"/>
    <w:rsid w:val="00084569"/>
    <w:rsid w:val="00086286"/>
    <w:rsid w:val="000906FC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2EB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2FC0"/>
    <w:rsid w:val="00157EAB"/>
    <w:rsid w:val="0016093B"/>
    <w:rsid w:val="001651B4"/>
    <w:rsid w:val="00167BD5"/>
    <w:rsid w:val="001703B7"/>
    <w:rsid w:val="00174D87"/>
    <w:rsid w:val="0018040D"/>
    <w:rsid w:val="001822ED"/>
    <w:rsid w:val="00185A57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5BC4"/>
    <w:rsid w:val="001C137B"/>
    <w:rsid w:val="001C5606"/>
    <w:rsid w:val="001D7083"/>
    <w:rsid w:val="001E62C9"/>
    <w:rsid w:val="00211164"/>
    <w:rsid w:val="0021235B"/>
    <w:rsid w:val="00213331"/>
    <w:rsid w:val="00217275"/>
    <w:rsid w:val="00220364"/>
    <w:rsid w:val="00227C00"/>
    <w:rsid w:val="00232104"/>
    <w:rsid w:val="0023384A"/>
    <w:rsid w:val="00236F33"/>
    <w:rsid w:val="00246101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A5921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9C7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83A1E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1755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2767"/>
    <w:rsid w:val="004D69DA"/>
    <w:rsid w:val="004E5722"/>
    <w:rsid w:val="004F0782"/>
    <w:rsid w:val="004F3B40"/>
    <w:rsid w:val="00500702"/>
    <w:rsid w:val="00506961"/>
    <w:rsid w:val="00510C30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25A8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44AB"/>
    <w:rsid w:val="005E58B9"/>
    <w:rsid w:val="005E61F4"/>
    <w:rsid w:val="005E757F"/>
    <w:rsid w:val="00601A5F"/>
    <w:rsid w:val="006046DD"/>
    <w:rsid w:val="00627FFA"/>
    <w:rsid w:val="00630CB1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564B8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4899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2ED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13803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1839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3946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5AA0"/>
    <w:rsid w:val="00B07E0E"/>
    <w:rsid w:val="00B12EDD"/>
    <w:rsid w:val="00B14A12"/>
    <w:rsid w:val="00B1751A"/>
    <w:rsid w:val="00B269C7"/>
    <w:rsid w:val="00B40BE7"/>
    <w:rsid w:val="00B50BAA"/>
    <w:rsid w:val="00B54FB4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C723E"/>
    <w:rsid w:val="00BD0A6F"/>
    <w:rsid w:val="00BD15C1"/>
    <w:rsid w:val="00BD270F"/>
    <w:rsid w:val="00BD4B47"/>
    <w:rsid w:val="00BE236E"/>
    <w:rsid w:val="00BF2EAF"/>
    <w:rsid w:val="00BF60CB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4420"/>
    <w:rsid w:val="00C75238"/>
    <w:rsid w:val="00C75F66"/>
    <w:rsid w:val="00C8465C"/>
    <w:rsid w:val="00C921C4"/>
    <w:rsid w:val="00C94942"/>
    <w:rsid w:val="00C97B32"/>
    <w:rsid w:val="00CA1C55"/>
    <w:rsid w:val="00CA203E"/>
    <w:rsid w:val="00CA3E11"/>
    <w:rsid w:val="00CA69AC"/>
    <w:rsid w:val="00CB5097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4BA6"/>
    <w:rsid w:val="00D16E49"/>
    <w:rsid w:val="00D17219"/>
    <w:rsid w:val="00D2079B"/>
    <w:rsid w:val="00D223D2"/>
    <w:rsid w:val="00D32A9A"/>
    <w:rsid w:val="00D4133C"/>
    <w:rsid w:val="00D415D9"/>
    <w:rsid w:val="00D44740"/>
    <w:rsid w:val="00D47F34"/>
    <w:rsid w:val="00D53933"/>
    <w:rsid w:val="00D63BA1"/>
    <w:rsid w:val="00D63C14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97973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2EB7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31D1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978A"/>
  <w15:docId w15:val="{B6424136-E558-470F-9A7B-A5A00902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7F27-C03B-41CF-B4D4-743E9669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2024-07-12T07:35:00Z</cp:lastPrinted>
  <dcterms:created xsi:type="dcterms:W3CDTF">2024-07-12T07:30:00Z</dcterms:created>
  <dcterms:modified xsi:type="dcterms:W3CDTF">2024-07-12T08:50:00Z</dcterms:modified>
</cp:coreProperties>
</file>